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545" w:rsidRDefault="004A6545" w:rsidP="004A6545">
      <w:pPr>
        <w:pStyle w:val="a3"/>
        <w:rPr>
          <w:rStyle w:val="a5"/>
          <w:b/>
        </w:rPr>
      </w:pPr>
      <w:r w:rsidRPr="00B10742">
        <w:rPr>
          <w:b/>
          <w:sz w:val="28"/>
          <w:szCs w:val="28"/>
        </w:rPr>
        <w:t xml:space="preserve">     </w:t>
      </w:r>
      <w:r>
        <w:rPr>
          <w:b/>
        </w:rPr>
        <w:t xml:space="preserve">                </w:t>
      </w:r>
      <w:r>
        <w:rPr>
          <w:b/>
          <w:noProof/>
          <w:spacing w:val="4"/>
          <w:sz w:val="36"/>
        </w:rPr>
        <w:t xml:space="preserve">                     </w:t>
      </w:r>
      <w:r w:rsidR="008E63A7">
        <w:rPr>
          <w:b/>
          <w:noProof/>
          <w:spacing w:val="4"/>
          <w:sz w:val="36"/>
        </w:rPr>
        <w:t xml:space="preserve"> </w:t>
      </w:r>
      <w:r>
        <w:rPr>
          <w:b/>
          <w:noProof/>
          <w:spacing w:val="4"/>
          <w:sz w:val="36"/>
        </w:rPr>
        <w:drawing>
          <wp:inline distT="0" distB="0" distL="0" distR="0">
            <wp:extent cx="962025" cy="100203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0203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5"/>
          <w:b/>
        </w:rPr>
        <w:t xml:space="preserve">         </w:t>
      </w:r>
    </w:p>
    <w:p w:rsidR="004A6545" w:rsidRDefault="004A6545" w:rsidP="004A6545">
      <w:pPr>
        <w:pStyle w:val="a3"/>
        <w:rPr>
          <w:rStyle w:val="a5"/>
          <w:b/>
        </w:rPr>
      </w:pPr>
    </w:p>
    <w:p w:rsidR="004A6545" w:rsidRDefault="004A6545" w:rsidP="004A6545">
      <w:pPr>
        <w:pStyle w:val="a3"/>
        <w:rPr>
          <w:b/>
        </w:rPr>
      </w:pPr>
      <w:r>
        <w:rPr>
          <w:b/>
        </w:rPr>
        <w:t xml:space="preserve">            МУНИЦИПАЛЬНОЕ  ОБРАЗОВАНИЕ «ШАМИЛЬСКИЙ РАЙОН»             </w:t>
      </w:r>
    </w:p>
    <w:p w:rsidR="004A6545" w:rsidRPr="00B85C0B" w:rsidRDefault="004A6545" w:rsidP="004A6545">
      <w:pPr>
        <w:pStyle w:val="a3"/>
        <w:rPr>
          <w:b/>
          <w:i/>
          <w:iCs/>
        </w:rPr>
      </w:pPr>
      <w:r>
        <w:rPr>
          <w:b/>
        </w:rPr>
        <w:t xml:space="preserve">                                           РЕСПУБЛИКИ ДАГЕСТАН</w:t>
      </w:r>
    </w:p>
    <w:p w:rsidR="004A6545" w:rsidRDefault="004A6545" w:rsidP="004A6545">
      <w:pPr>
        <w:pStyle w:val="a3"/>
        <w:rPr>
          <w:b/>
        </w:rPr>
      </w:pPr>
      <w:r>
        <w:rPr>
          <w:b/>
        </w:rPr>
        <w:t xml:space="preserve">                                         </w:t>
      </w:r>
    </w:p>
    <w:p w:rsidR="004A6545" w:rsidRDefault="004A6545" w:rsidP="004A6545">
      <w:pPr>
        <w:pStyle w:val="a3"/>
        <w:rPr>
          <w:b/>
        </w:rPr>
      </w:pPr>
      <w:r>
        <w:rPr>
          <w:b/>
        </w:rPr>
        <w:t xml:space="preserve">                                МУНИЦИПАЛЬНОЕ КАЗЕННОЕ УЧРЕЖДЕНИЕ</w:t>
      </w:r>
    </w:p>
    <w:p w:rsidR="004A6545" w:rsidRDefault="004A6545" w:rsidP="004A6545">
      <w:pPr>
        <w:pStyle w:val="a3"/>
        <w:rPr>
          <w:b/>
        </w:rPr>
      </w:pPr>
      <w:r>
        <w:rPr>
          <w:b/>
        </w:rPr>
        <w:t xml:space="preserve">                       «ОТДЕЛ ОБРАЗОВАНИЯ   МО «ШАМИЛЬСКИЙ РАЙОН»</w:t>
      </w:r>
    </w:p>
    <w:p w:rsidR="004A6545" w:rsidRPr="001B41B7" w:rsidRDefault="004A6545" w:rsidP="004A6545">
      <w:pPr>
        <w:pStyle w:val="a3"/>
        <w:rPr>
          <w:b/>
          <w:sz w:val="22"/>
          <w:szCs w:val="22"/>
        </w:rPr>
      </w:pPr>
      <w:r>
        <w:rPr>
          <w:b/>
        </w:rPr>
        <w:t xml:space="preserve">  </w:t>
      </w:r>
    </w:p>
    <w:p w:rsidR="004A6545" w:rsidRDefault="004A6545" w:rsidP="004A6545">
      <w:pPr>
        <w:pStyle w:val="a3"/>
        <w:rPr>
          <w:b/>
          <w:sz w:val="22"/>
          <w:szCs w:val="22"/>
        </w:rPr>
      </w:pPr>
      <w:r w:rsidRPr="001B41B7">
        <w:rPr>
          <w:b/>
          <w:sz w:val="22"/>
          <w:szCs w:val="22"/>
        </w:rPr>
        <w:t xml:space="preserve">    368430,  Республика Дагестан, </w:t>
      </w:r>
      <w:proofErr w:type="spellStart"/>
      <w:r w:rsidRPr="001B41B7">
        <w:rPr>
          <w:b/>
          <w:sz w:val="22"/>
          <w:szCs w:val="22"/>
        </w:rPr>
        <w:t>Шамильский</w:t>
      </w:r>
      <w:proofErr w:type="spellEnd"/>
      <w:r w:rsidRPr="001B41B7">
        <w:rPr>
          <w:b/>
          <w:sz w:val="22"/>
          <w:szCs w:val="22"/>
        </w:rPr>
        <w:t xml:space="preserve"> район, </w:t>
      </w:r>
      <w:proofErr w:type="spellStart"/>
      <w:r w:rsidRPr="001B41B7">
        <w:rPr>
          <w:b/>
          <w:sz w:val="22"/>
          <w:szCs w:val="22"/>
        </w:rPr>
        <w:t>с</w:t>
      </w:r>
      <w:proofErr w:type="gramStart"/>
      <w:r w:rsidRPr="001B41B7">
        <w:rPr>
          <w:b/>
          <w:sz w:val="22"/>
          <w:szCs w:val="22"/>
        </w:rPr>
        <w:t>.Х</w:t>
      </w:r>
      <w:proofErr w:type="gramEnd"/>
      <w:r w:rsidRPr="001B41B7">
        <w:rPr>
          <w:b/>
          <w:sz w:val="22"/>
          <w:szCs w:val="22"/>
        </w:rPr>
        <w:t>ебда</w:t>
      </w:r>
      <w:proofErr w:type="spellEnd"/>
      <w:r w:rsidRPr="001B41B7">
        <w:rPr>
          <w:b/>
          <w:sz w:val="22"/>
          <w:szCs w:val="22"/>
        </w:rPr>
        <w:t xml:space="preserve">  тел.(факс) </w:t>
      </w:r>
      <w:r>
        <w:rPr>
          <w:b/>
          <w:sz w:val="22"/>
          <w:szCs w:val="22"/>
        </w:rPr>
        <w:t xml:space="preserve"> </w:t>
      </w:r>
      <w:r w:rsidRPr="001B41B7">
        <w:rPr>
          <w:b/>
          <w:sz w:val="22"/>
          <w:szCs w:val="22"/>
        </w:rPr>
        <w:t xml:space="preserve"> № 8(259)  2-22-65   </w:t>
      </w:r>
      <w:r>
        <w:rPr>
          <w:b/>
          <w:sz w:val="22"/>
          <w:szCs w:val="22"/>
        </w:rPr>
        <w:t xml:space="preserve">                       </w:t>
      </w:r>
    </w:p>
    <w:p w:rsidR="004A6545" w:rsidRPr="001B41B7" w:rsidRDefault="004A6545" w:rsidP="004A6545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</w:t>
      </w:r>
      <w:r w:rsidRPr="001B41B7">
        <w:rPr>
          <w:b/>
          <w:sz w:val="22"/>
          <w:szCs w:val="22"/>
        </w:rPr>
        <w:t xml:space="preserve">Электронный  адрес -  </w:t>
      </w:r>
      <w:r w:rsidRPr="001B41B7">
        <w:rPr>
          <w:b/>
          <w:sz w:val="22"/>
          <w:szCs w:val="22"/>
          <w:lang w:val="en-US"/>
        </w:rPr>
        <w:t>sham</w:t>
      </w:r>
      <w:r w:rsidRPr="001B41B7">
        <w:rPr>
          <w:b/>
          <w:sz w:val="22"/>
          <w:szCs w:val="22"/>
        </w:rPr>
        <w:t>_</w:t>
      </w:r>
      <w:proofErr w:type="spellStart"/>
      <w:r w:rsidRPr="001B41B7">
        <w:rPr>
          <w:b/>
          <w:sz w:val="22"/>
          <w:szCs w:val="22"/>
          <w:lang w:val="en-US"/>
        </w:rPr>
        <w:t>ruo</w:t>
      </w:r>
      <w:proofErr w:type="spellEnd"/>
      <w:r w:rsidRPr="001B41B7">
        <w:rPr>
          <w:b/>
          <w:sz w:val="22"/>
          <w:szCs w:val="22"/>
        </w:rPr>
        <w:t>@</w:t>
      </w:r>
      <w:r w:rsidRPr="001B41B7">
        <w:rPr>
          <w:b/>
          <w:sz w:val="22"/>
          <w:szCs w:val="22"/>
          <w:lang w:val="en-US"/>
        </w:rPr>
        <w:t>mail</w:t>
      </w:r>
      <w:r w:rsidRPr="001B41B7">
        <w:rPr>
          <w:b/>
          <w:sz w:val="22"/>
          <w:szCs w:val="22"/>
        </w:rPr>
        <w:t>.</w:t>
      </w:r>
      <w:proofErr w:type="spellStart"/>
      <w:r w:rsidRPr="001B41B7">
        <w:rPr>
          <w:b/>
          <w:sz w:val="22"/>
          <w:szCs w:val="22"/>
          <w:lang w:val="en-US"/>
        </w:rPr>
        <w:t>ru</w:t>
      </w:r>
      <w:proofErr w:type="spellEnd"/>
      <w:r w:rsidRPr="001B41B7">
        <w:rPr>
          <w:b/>
          <w:sz w:val="22"/>
          <w:szCs w:val="22"/>
        </w:rPr>
        <w:t xml:space="preserve">      </w:t>
      </w:r>
    </w:p>
    <w:p w:rsidR="004A6545" w:rsidRPr="009440CF" w:rsidRDefault="004A6545" w:rsidP="004A6545">
      <w:pPr>
        <w:pStyle w:val="a3"/>
        <w:rPr>
          <w:b/>
        </w:rPr>
      </w:pPr>
      <w:r>
        <w:rPr>
          <w:b/>
        </w:rPr>
        <w:t>====================================================================</w:t>
      </w:r>
      <w:r>
        <w:rPr>
          <w:b/>
          <w:sz w:val="16"/>
          <w:szCs w:val="16"/>
        </w:rPr>
        <w:t xml:space="preserve">         </w:t>
      </w:r>
    </w:p>
    <w:p w:rsidR="004A6545" w:rsidRDefault="008E63A7" w:rsidP="004A6545">
      <w:p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 xml:space="preserve"> </w:t>
      </w:r>
      <w:r w:rsidR="00557082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 xml:space="preserve">    №___                                                                                </w:t>
      </w:r>
      <w:r w:rsidR="00C76BB1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>«___»________2020г</w:t>
      </w:r>
      <w:r w:rsidR="004A6545" w:rsidRPr="009440CF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 xml:space="preserve">.                                               </w:t>
      </w:r>
      <w:r w:rsidR="004A6545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 xml:space="preserve">                             </w:t>
      </w:r>
      <w:r w:rsidR="004A6545" w:rsidRPr="009440CF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 xml:space="preserve"> </w:t>
      </w:r>
    </w:p>
    <w:p w:rsidR="004A6545" w:rsidRDefault="008E63A7" w:rsidP="004A6545">
      <w:p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 xml:space="preserve">                                                        ПРИКАЗ</w:t>
      </w:r>
    </w:p>
    <w:p w:rsidR="004A6545" w:rsidRPr="007062C0" w:rsidRDefault="004A6545" w:rsidP="004A6545">
      <w:pPr>
        <w:shd w:val="clear" w:color="auto" w:fill="FFFFFF"/>
        <w:spacing w:before="17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155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62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2C0">
        <w:rPr>
          <w:rFonts w:ascii="Times New Roman" w:hAnsi="Times New Roman" w:cs="Times New Roman"/>
          <w:b/>
          <w:sz w:val="28"/>
          <w:szCs w:val="28"/>
        </w:rPr>
        <w:t xml:space="preserve">О создании </w:t>
      </w:r>
      <w:r>
        <w:rPr>
          <w:rFonts w:ascii="Times New Roman" w:hAnsi="Times New Roman" w:cs="Times New Roman"/>
          <w:b/>
          <w:sz w:val="28"/>
          <w:szCs w:val="28"/>
        </w:rPr>
        <w:t>новых мест дополнит</w:t>
      </w:r>
      <w:r w:rsidR="001F1364">
        <w:rPr>
          <w:rFonts w:ascii="Times New Roman" w:hAnsi="Times New Roman" w:cs="Times New Roman"/>
          <w:b/>
          <w:sz w:val="28"/>
          <w:szCs w:val="28"/>
        </w:rPr>
        <w:t xml:space="preserve">ельного образования детей в 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образовательных учреждениях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Шамильского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района. </w:t>
      </w:r>
    </w:p>
    <w:p w:rsidR="004A6545" w:rsidRDefault="004A6545" w:rsidP="004A6545">
      <w:pPr>
        <w:shd w:val="clear" w:color="auto" w:fill="FFFFFF"/>
        <w:spacing w:before="17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B6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C4A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оответствии с  Комплексом мер</w:t>
      </w:r>
      <w:r w:rsidR="00B102AC">
        <w:rPr>
          <w:rFonts w:ascii="Times New Roman" w:hAnsi="Times New Roman" w:cs="Times New Roman"/>
          <w:sz w:val="28"/>
          <w:szCs w:val="28"/>
        </w:rPr>
        <w:t xml:space="preserve"> («дорожная карта»)</w:t>
      </w:r>
      <w:r w:rsidR="00A24869">
        <w:rPr>
          <w:rFonts w:ascii="Times New Roman" w:hAnsi="Times New Roman" w:cs="Times New Roman"/>
          <w:sz w:val="28"/>
          <w:szCs w:val="28"/>
        </w:rPr>
        <w:t xml:space="preserve"> </w:t>
      </w:r>
      <w:r w:rsidRPr="00CF0C4A">
        <w:rPr>
          <w:rFonts w:ascii="Times New Roman" w:hAnsi="Times New Roman" w:cs="Times New Roman"/>
          <w:sz w:val="28"/>
          <w:szCs w:val="28"/>
        </w:rPr>
        <w:t xml:space="preserve"> по созданию </w:t>
      </w:r>
      <w:r>
        <w:rPr>
          <w:rFonts w:ascii="Times New Roman" w:hAnsi="Times New Roman" w:cs="Times New Roman"/>
          <w:sz w:val="28"/>
          <w:szCs w:val="28"/>
        </w:rPr>
        <w:t>новых мест дополнительного образования</w:t>
      </w:r>
      <w:r w:rsidR="00853860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в республике Дагестан в 2020 году, утвержденным распоряжением Правительства Республики Дагестан от  1 ок</w:t>
      </w:r>
      <w:r w:rsidR="0091556A">
        <w:rPr>
          <w:rFonts w:ascii="Times New Roman" w:hAnsi="Times New Roman" w:cs="Times New Roman"/>
          <w:sz w:val="28"/>
          <w:szCs w:val="28"/>
        </w:rPr>
        <w:t xml:space="preserve">тября 2019 г. № 285 </w:t>
      </w:r>
      <w:r w:rsidR="00B102AC">
        <w:rPr>
          <w:rFonts w:ascii="Times New Roman" w:hAnsi="Times New Roman" w:cs="Times New Roman"/>
          <w:sz w:val="28"/>
          <w:szCs w:val="28"/>
        </w:rPr>
        <w:t>и в целях реализации федерального  проекта « Успех каждого ребенка» национального проекта «Образование»</w:t>
      </w:r>
    </w:p>
    <w:p w:rsidR="00841EFE" w:rsidRPr="00841EFE" w:rsidRDefault="005535DA" w:rsidP="00841EFE">
      <w:pPr>
        <w:shd w:val="clear" w:color="auto" w:fill="FFFFFF"/>
        <w:spacing w:before="178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  <w:r w:rsidRPr="00CF0C4A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>П</w:t>
      </w:r>
      <w:r w:rsidR="004A6545" w:rsidRPr="00CF0C4A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>риказываю</w:t>
      </w:r>
      <w:r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t>:</w:t>
      </w:r>
    </w:p>
    <w:p w:rsidR="00841EFE" w:rsidRPr="005535DA" w:rsidRDefault="00841EFE" w:rsidP="00841EFE">
      <w:pPr>
        <w:pStyle w:val="a6"/>
        <w:numPr>
          <w:ilvl w:val="0"/>
          <w:numId w:val="1"/>
        </w:numPr>
        <w:shd w:val="clear" w:color="auto" w:fill="FFFFFF"/>
        <w:spacing w:before="166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Утвердить План мероприятий («дорожную карту») по созданию и функционированию Центров согласно приложению № 1.</w:t>
      </w:r>
    </w:p>
    <w:p w:rsidR="005535DA" w:rsidRPr="005535DA" w:rsidRDefault="005535DA" w:rsidP="005535DA">
      <w:pPr>
        <w:pStyle w:val="a6"/>
        <w:numPr>
          <w:ilvl w:val="0"/>
          <w:numId w:val="1"/>
        </w:numPr>
        <w:shd w:val="clear" w:color="auto" w:fill="FFFFFF"/>
        <w:spacing w:before="166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Образовательным организациям, на базе которых создаются Центры:</w:t>
      </w:r>
    </w:p>
    <w:p w:rsidR="005535DA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- издать локальный акт о создании Центра;</w:t>
      </w:r>
    </w:p>
    <w:p w:rsidR="005535DA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- назначить руководителя Центра;</w:t>
      </w:r>
    </w:p>
    <w:p w:rsidR="005535DA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- утвердить положение о деятельности Центра;</w:t>
      </w:r>
    </w:p>
    <w:p w:rsidR="005535DA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- утвердить зонирование и фирменный стиль Центра;</w:t>
      </w:r>
    </w:p>
    <w:p w:rsidR="005535DA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- определить основные и дополнительные направления Центра;</w:t>
      </w:r>
    </w:p>
    <w:p w:rsidR="005535DA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- осуществить соответствующий подбор персонала и педагогов Центра;</w:t>
      </w:r>
    </w:p>
    <w:p w:rsid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- утвердить план учебно-воспитательных, внеурочных и </w:t>
      </w:r>
      <w:proofErr w:type="spellStart"/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>социокультурных</w:t>
      </w:r>
      <w:proofErr w:type="spellEnd"/>
      <w:r w:rsidRPr="005535DA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мероприятий Центра.</w:t>
      </w:r>
    </w:p>
    <w:p w:rsidR="00853860" w:rsidRPr="005535DA" w:rsidRDefault="005535DA" w:rsidP="005535DA">
      <w:pPr>
        <w:pStyle w:val="a6"/>
        <w:shd w:val="clear" w:color="auto" w:fill="FFFFFF"/>
        <w:spacing w:before="166" w:after="0" w:line="240" w:lineRule="auto"/>
        <w:ind w:left="928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5535D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6006E" w:rsidRPr="005535DA">
        <w:rPr>
          <w:rFonts w:ascii="Times New Roman" w:hAnsi="Times New Roman" w:cs="Times New Roman"/>
          <w:sz w:val="28"/>
          <w:szCs w:val="28"/>
        </w:rPr>
        <w:t xml:space="preserve">беспечить лицензирование дополнительной образовательной </w:t>
      </w:r>
      <w:r w:rsidR="00F76F25">
        <w:rPr>
          <w:rFonts w:ascii="Times New Roman" w:hAnsi="Times New Roman" w:cs="Times New Roman"/>
          <w:sz w:val="28"/>
          <w:szCs w:val="28"/>
        </w:rPr>
        <w:t xml:space="preserve">деятельности  </w:t>
      </w:r>
      <w:r>
        <w:rPr>
          <w:rFonts w:ascii="Times New Roman" w:hAnsi="Times New Roman" w:cs="Times New Roman"/>
          <w:sz w:val="28"/>
          <w:szCs w:val="28"/>
        </w:rPr>
        <w:t>образовательного  учреждения</w:t>
      </w:r>
      <w:r w:rsidR="0046006E" w:rsidRPr="005535DA">
        <w:rPr>
          <w:rFonts w:ascii="Times New Roman" w:hAnsi="Times New Roman" w:cs="Times New Roman"/>
          <w:sz w:val="28"/>
          <w:szCs w:val="28"/>
        </w:rPr>
        <w:t>.</w:t>
      </w:r>
    </w:p>
    <w:p w:rsidR="00AB62B7" w:rsidRPr="005535DA" w:rsidRDefault="00286EF3" w:rsidP="00AB62B7">
      <w:pPr>
        <w:pStyle w:val="a6"/>
        <w:numPr>
          <w:ilvl w:val="0"/>
          <w:numId w:val="1"/>
        </w:num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  <w:proofErr w:type="gramStart"/>
      <w:r w:rsidRPr="00CF0C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F0C4A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заместителя </w:t>
      </w:r>
      <w:r>
        <w:rPr>
          <w:rFonts w:ascii="Times New Roman" w:hAnsi="Times New Roman" w:cs="Times New Roman"/>
          <w:sz w:val="28"/>
          <w:szCs w:val="28"/>
        </w:rPr>
        <w:t xml:space="preserve"> начальник отдела  образования И.А. Гусейнова.</w:t>
      </w:r>
    </w:p>
    <w:p w:rsidR="005535DA" w:rsidRPr="008E63A7" w:rsidRDefault="005535DA" w:rsidP="005535DA">
      <w:pPr>
        <w:pStyle w:val="a6"/>
        <w:shd w:val="clear" w:color="auto" w:fill="FFFFFF"/>
        <w:spacing w:before="178" w:after="0" w:line="240" w:lineRule="auto"/>
        <w:ind w:left="928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</w:p>
    <w:p w:rsidR="008E63A7" w:rsidRPr="00AB62B7" w:rsidRDefault="008E63A7" w:rsidP="008E63A7">
      <w:pPr>
        <w:pStyle w:val="a6"/>
        <w:shd w:val="clear" w:color="auto" w:fill="FFFFFF"/>
        <w:spacing w:before="178" w:after="0" w:line="240" w:lineRule="auto"/>
        <w:ind w:left="928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</w:p>
    <w:p w:rsidR="008E63A7" w:rsidRDefault="00AB62B7" w:rsidP="00AB62B7">
      <w:p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  <w:r w:rsidRPr="00AB62B7"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  <w:lastRenderedPageBreak/>
        <w:t xml:space="preserve">Начальник  ОО                                                      И.И. Гаджиев </w:t>
      </w:r>
    </w:p>
    <w:p w:rsidR="005535DA" w:rsidRDefault="005535DA" w:rsidP="00AB62B7">
      <w:p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</w:rPr>
      </w:pPr>
    </w:p>
    <w:p w:rsidR="008E63A7" w:rsidRDefault="00AB62B7" w:rsidP="00AB62B7">
      <w:p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color w:val="434343"/>
          <w:sz w:val="16"/>
          <w:szCs w:val="16"/>
        </w:rPr>
      </w:pPr>
      <w:r w:rsidRPr="00AB62B7">
        <w:rPr>
          <w:rFonts w:ascii="Times New Roman" w:eastAsia="Times New Roman" w:hAnsi="Times New Roman" w:cs="Times New Roman"/>
          <w:color w:val="434343"/>
          <w:sz w:val="16"/>
          <w:szCs w:val="16"/>
        </w:rPr>
        <w:t xml:space="preserve">Исп.: Гусейнов И.А. </w:t>
      </w:r>
    </w:p>
    <w:p w:rsidR="005E36E0" w:rsidRPr="008E63A7" w:rsidRDefault="00AB62B7" w:rsidP="008E63A7">
      <w:pPr>
        <w:shd w:val="clear" w:color="auto" w:fill="FFFFFF"/>
        <w:spacing w:before="178" w:after="0" w:line="240" w:lineRule="auto"/>
        <w:jc w:val="both"/>
        <w:rPr>
          <w:rFonts w:ascii="Times New Roman" w:eastAsia="Times New Roman" w:hAnsi="Times New Roman" w:cs="Times New Roman"/>
          <w:color w:val="434343"/>
          <w:sz w:val="16"/>
          <w:szCs w:val="16"/>
        </w:rPr>
      </w:pPr>
      <w:r w:rsidRPr="00AB62B7">
        <w:rPr>
          <w:rFonts w:ascii="Times New Roman" w:eastAsia="Times New Roman" w:hAnsi="Times New Roman" w:cs="Times New Roman"/>
          <w:color w:val="434343"/>
          <w:sz w:val="16"/>
          <w:szCs w:val="16"/>
        </w:rPr>
        <w:t>тел.: 89187356491</w:t>
      </w:r>
    </w:p>
    <w:sectPr w:rsidR="005E36E0" w:rsidRPr="008E63A7" w:rsidSect="00EF5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426BC"/>
    <w:multiLevelType w:val="hybridMultilevel"/>
    <w:tmpl w:val="97EE29A4"/>
    <w:lvl w:ilvl="0" w:tplc="FE689204">
      <w:start w:val="1"/>
      <w:numFmt w:val="decimal"/>
      <w:lvlText w:val="%1."/>
      <w:lvlJc w:val="left"/>
      <w:pPr>
        <w:ind w:left="928" w:hanging="360"/>
      </w:pPr>
      <w:rPr>
        <w:rFonts w:asciiTheme="minorHAnsi" w:eastAsiaTheme="minorEastAsia" w:hAnsiTheme="minorHAnsi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A6545"/>
    <w:rsid w:val="00123FA3"/>
    <w:rsid w:val="001826FC"/>
    <w:rsid w:val="001F1364"/>
    <w:rsid w:val="00286EF3"/>
    <w:rsid w:val="0046006E"/>
    <w:rsid w:val="004A6545"/>
    <w:rsid w:val="00546327"/>
    <w:rsid w:val="005469B0"/>
    <w:rsid w:val="00551BE2"/>
    <w:rsid w:val="005535DA"/>
    <w:rsid w:val="00557082"/>
    <w:rsid w:val="005B1592"/>
    <w:rsid w:val="005E36E0"/>
    <w:rsid w:val="006D6FD1"/>
    <w:rsid w:val="00841EFE"/>
    <w:rsid w:val="00853860"/>
    <w:rsid w:val="00895ED2"/>
    <w:rsid w:val="008E63A7"/>
    <w:rsid w:val="0091556A"/>
    <w:rsid w:val="00A24869"/>
    <w:rsid w:val="00AA71E4"/>
    <w:rsid w:val="00AB62B7"/>
    <w:rsid w:val="00B003E3"/>
    <w:rsid w:val="00B102AC"/>
    <w:rsid w:val="00C76BB1"/>
    <w:rsid w:val="00E87037"/>
    <w:rsid w:val="00EF507F"/>
    <w:rsid w:val="00F5080F"/>
    <w:rsid w:val="00F76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4A65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4A654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99"/>
    <w:qFormat/>
    <w:rsid w:val="004A6545"/>
    <w:rPr>
      <w:rFonts w:ascii="Times New Roman" w:hAnsi="Times New Roman" w:cs="Times New Roman" w:hint="default"/>
      <w:i/>
      <w:iCs/>
    </w:rPr>
  </w:style>
  <w:style w:type="paragraph" w:styleId="a6">
    <w:name w:val="List Paragraph"/>
    <w:basedOn w:val="a"/>
    <w:uiPriority w:val="34"/>
    <w:qFormat/>
    <w:rsid w:val="004A654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A6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65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2020-11-12T06:08:00Z</dcterms:created>
  <dcterms:modified xsi:type="dcterms:W3CDTF">2021-03-04T12:35:00Z</dcterms:modified>
</cp:coreProperties>
</file>